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E" w:rsidRDefault="008B76AE" w:rsidP="008B76AE">
      <w:pPr>
        <w:ind w:left="-142" w:right="-313" w:firstLine="142"/>
      </w:pPr>
      <w:bookmarkStart w:id="0" w:name="_GoBack"/>
      <w:bookmarkEnd w:id="0"/>
    </w:p>
    <w:p w:rsidR="008B76AE" w:rsidRDefault="008B76AE" w:rsidP="008B76AE">
      <w:pPr>
        <w:ind w:left="-142" w:right="-313" w:firstLine="142"/>
      </w:pPr>
      <w:r>
        <w:t>NOMBRE DEL ALUMNO/A</w:t>
      </w:r>
      <w:r w:rsidR="00577F1E">
        <w:t xml:space="preserve">  </w:t>
      </w:r>
      <w:r>
        <w:t xml:space="preserve">______________________________________________________  </w:t>
      </w:r>
    </w:p>
    <w:p w:rsidR="008B76AE" w:rsidRDefault="008B76AE" w:rsidP="00867253">
      <w:pPr>
        <w:ind w:left="-142" w:right="-313" w:firstLine="142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118"/>
        <w:gridCol w:w="1843"/>
        <w:gridCol w:w="1276"/>
        <w:gridCol w:w="1559"/>
      </w:tblGrid>
      <w:tr w:rsidR="00C23B91" w:rsidTr="00C23B91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C23B91" w:rsidRPr="00867253" w:rsidRDefault="00C23B91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118" w:type="dxa"/>
            <w:shd w:val="solid" w:color="365F91" w:themeColor="accent1" w:themeShade="BF" w:fill="auto"/>
          </w:tcPr>
          <w:p w:rsidR="00C23B91" w:rsidRPr="00867253" w:rsidRDefault="00C23B91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843" w:type="dxa"/>
            <w:shd w:val="solid" w:color="365F91" w:themeColor="accent1" w:themeShade="BF" w:fill="auto"/>
          </w:tcPr>
          <w:p w:rsidR="00C23B91" w:rsidRPr="00867253" w:rsidRDefault="00C23B91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C23B91" w:rsidRPr="00867253" w:rsidRDefault="00C23B91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559" w:type="dxa"/>
            <w:shd w:val="solid" w:color="365F91" w:themeColor="accent1" w:themeShade="BF" w:fill="auto"/>
          </w:tcPr>
          <w:p w:rsidR="00C23B91" w:rsidRPr="00867253" w:rsidRDefault="00C23B91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E90239">
            <w:r>
              <w:t>2º ESO</w:t>
            </w:r>
          </w:p>
        </w:tc>
        <w:tc>
          <w:tcPr>
            <w:tcW w:w="3118" w:type="dxa"/>
          </w:tcPr>
          <w:p w:rsidR="00C23B91" w:rsidRDefault="00C23B91" w:rsidP="00BC5052">
            <w:r>
              <w:t xml:space="preserve">Lengua Castellana   </w:t>
            </w:r>
          </w:p>
        </w:tc>
        <w:tc>
          <w:tcPr>
            <w:tcW w:w="1843" w:type="dxa"/>
          </w:tcPr>
          <w:p w:rsidR="00C23B91" w:rsidRDefault="00C23B91" w:rsidP="00BC5052">
            <w:pPr>
              <w:jc w:val="center"/>
            </w:pPr>
            <w:r>
              <w:t>9788468040073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r>
              <w:t>Santillana</w:t>
            </w:r>
          </w:p>
        </w:tc>
        <w:tc>
          <w:tcPr>
            <w:tcW w:w="1559" w:type="dxa"/>
          </w:tcPr>
          <w:p w:rsidR="00C23B91" w:rsidRDefault="00C23B91" w:rsidP="00E90239">
            <w:r>
              <w:t xml:space="preserve"> Castellano</w:t>
            </w:r>
          </w:p>
        </w:tc>
      </w:tr>
      <w:tr w:rsidR="00C23B91" w:rsidTr="00C23B91">
        <w:trPr>
          <w:trHeight w:val="252"/>
        </w:trPr>
        <w:tc>
          <w:tcPr>
            <w:tcW w:w="1277" w:type="dxa"/>
          </w:tcPr>
          <w:p w:rsidR="00C23B91" w:rsidRDefault="00C23B91" w:rsidP="00E90239">
            <w:r>
              <w:t>2º ESO</w:t>
            </w:r>
          </w:p>
        </w:tc>
        <w:tc>
          <w:tcPr>
            <w:tcW w:w="3118" w:type="dxa"/>
          </w:tcPr>
          <w:p w:rsidR="00C23B91" w:rsidRDefault="00C23B91" w:rsidP="00BC5052">
            <w:r>
              <w:t xml:space="preserve">Matemáticas   </w:t>
            </w:r>
          </w:p>
        </w:tc>
        <w:tc>
          <w:tcPr>
            <w:tcW w:w="1843" w:type="dxa"/>
          </w:tcPr>
          <w:p w:rsidR="00C23B91" w:rsidRDefault="00C23B91" w:rsidP="000350C0">
            <w:pPr>
              <w:jc w:val="center"/>
            </w:pPr>
            <w:r>
              <w:t>9788467586787</w:t>
            </w:r>
          </w:p>
        </w:tc>
        <w:tc>
          <w:tcPr>
            <w:tcW w:w="1276" w:type="dxa"/>
          </w:tcPr>
          <w:p w:rsidR="00C23B91" w:rsidRDefault="00C23B91" w:rsidP="00BC5052">
            <w:pPr>
              <w:jc w:val="center"/>
            </w:pPr>
            <w:r>
              <w:t>SM</w:t>
            </w:r>
          </w:p>
        </w:tc>
        <w:tc>
          <w:tcPr>
            <w:tcW w:w="1559" w:type="dxa"/>
          </w:tcPr>
          <w:p w:rsidR="00C23B91" w:rsidRDefault="00C23B91">
            <w:r w:rsidRPr="001F30A2">
              <w:t>Castellano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E90239">
            <w:r>
              <w:t>2º ESO</w:t>
            </w:r>
          </w:p>
        </w:tc>
        <w:tc>
          <w:tcPr>
            <w:tcW w:w="3118" w:type="dxa"/>
          </w:tcPr>
          <w:p w:rsidR="00C23B91" w:rsidRDefault="00C23B91" w:rsidP="00454ADF">
            <w:r>
              <w:t xml:space="preserve">Física y Química </w:t>
            </w:r>
          </w:p>
        </w:tc>
        <w:tc>
          <w:tcPr>
            <w:tcW w:w="1843" w:type="dxa"/>
          </w:tcPr>
          <w:p w:rsidR="00C23B91" w:rsidRDefault="00C23B91" w:rsidP="000350C0">
            <w:pPr>
              <w:jc w:val="center"/>
            </w:pPr>
            <w:r>
              <w:t>9788467586817</w:t>
            </w:r>
          </w:p>
        </w:tc>
        <w:tc>
          <w:tcPr>
            <w:tcW w:w="1276" w:type="dxa"/>
          </w:tcPr>
          <w:p w:rsidR="00C23B91" w:rsidRDefault="00C23B91" w:rsidP="00BC5052">
            <w:pPr>
              <w:jc w:val="center"/>
            </w:pPr>
            <w:r>
              <w:t>SM</w:t>
            </w:r>
          </w:p>
        </w:tc>
        <w:tc>
          <w:tcPr>
            <w:tcW w:w="1559" w:type="dxa"/>
          </w:tcPr>
          <w:p w:rsidR="00C23B91" w:rsidRDefault="00C23B91">
            <w:r w:rsidRPr="001F30A2">
              <w:t>Castellano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E90239">
            <w:r>
              <w:t>Geografía e Historia</w:t>
            </w:r>
          </w:p>
        </w:tc>
        <w:tc>
          <w:tcPr>
            <w:tcW w:w="1843" w:type="dxa"/>
          </w:tcPr>
          <w:p w:rsidR="00C23B91" w:rsidRDefault="00C23B91" w:rsidP="00BC5052">
            <w:pPr>
              <w:jc w:val="center"/>
            </w:pPr>
            <w:r>
              <w:t>9788468316918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proofErr w:type="spellStart"/>
            <w:r>
              <w:t>Edebé</w:t>
            </w:r>
            <w:proofErr w:type="spellEnd"/>
          </w:p>
        </w:tc>
        <w:tc>
          <w:tcPr>
            <w:tcW w:w="1559" w:type="dxa"/>
          </w:tcPr>
          <w:p w:rsidR="00C23B91" w:rsidRDefault="00C23B91">
            <w:r w:rsidRPr="001F30A2">
              <w:t>Castellano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E90239">
            <w:r>
              <w:t>Tecnología</w:t>
            </w:r>
          </w:p>
        </w:tc>
        <w:tc>
          <w:tcPr>
            <w:tcW w:w="1843" w:type="dxa"/>
          </w:tcPr>
          <w:p w:rsidR="00C23B91" w:rsidRDefault="00C23B91" w:rsidP="00BC5052">
            <w:pPr>
              <w:jc w:val="center"/>
            </w:pPr>
            <w:r>
              <w:t>9788467576108</w:t>
            </w:r>
          </w:p>
        </w:tc>
        <w:tc>
          <w:tcPr>
            <w:tcW w:w="1276" w:type="dxa"/>
          </w:tcPr>
          <w:p w:rsidR="00C23B91" w:rsidRPr="00BC5052" w:rsidRDefault="00C23B91" w:rsidP="000350C0">
            <w:pPr>
              <w:jc w:val="center"/>
            </w:pPr>
            <w:r w:rsidRPr="00BC5052">
              <w:t>SM</w:t>
            </w:r>
          </w:p>
        </w:tc>
        <w:tc>
          <w:tcPr>
            <w:tcW w:w="1559" w:type="dxa"/>
          </w:tcPr>
          <w:p w:rsidR="00C23B91" w:rsidRDefault="00C23B91">
            <w:r w:rsidRPr="001F30A2">
              <w:t>Castellano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BC5052">
            <w:proofErr w:type="spellStart"/>
            <w:r>
              <w:t>Spectrum</w:t>
            </w:r>
            <w:proofErr w:type="spellEnd"/>
            <w:r>
              <w:t xml:space="preserve"> 2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843" w:type="dxa"/>
          </w:tcPr>
          <w:p w:rsidR="00C23B91" w:rsidRDefault="00C23B91" w:rsidP="00BC5052">
            <w:pPr>
              <w:jc w:val="center"/>
            </w:pPr>
            <w:r>
              <w:t>9780194852210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r>
              <w:t>Oxford</w:t>
            </w:r>
          </w:p>
        </w:tc>
        <w:tc>
          <w:tcPr>
            <w:tcW w:w="1559" w:type="dxa"/>
          </w:tcPr>
          <w:p w:rsidR="00C23B91" w:rsidRDefault="00C23B91" w:rsidP="00E90239">
            <w:r>
              <w:t>Inglés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BC5052">
            <w:proofErr w:type="spellStart"/>
            <w:r>
              <w:t>Parachute</w:t>
            </w:r>
            <w:proofErr w:type="spellEnd"/>
            <w:r>
              <w:t xml:space="preserve"> 2 Eleve</w:t>
            </w:r>
          </w:p>
        </w:tc>
        <w:tc>
          <w:tcPr>
            <w:tcW w:w="1843" w:type="dxa"/>
          </w:tcPr>
          <w:p w:rsidR="00C23B91" w:rsidRDefault="00C23B91" w:rsidP="00BC5052">
            <w:pPr>
              <w:jc w:val="center"/>
            </w:pPr>
            <w:r>
              <w:t>9788490490891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r>
              <w:t>Santillana</w:t>
            </w:r>
          </w:p>
        </w:tc>
        <w:tc>
          <w:tcPr>
            <w:tcW w:w="1559" w:type="dxa"/>
          </w:tcPr>
          <w:p w:rsidR="00C23B91" w:rsidRDefault="00C23B91" w:rsidP="00E90239">
            <w:r>
              <w:t>Francés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E90239">
            <w:proofErr w:type="spellStart"/>
            <w:r>
              <w:t>Parachute</w:t>
            </w:r>
            <w:proofErr w:type="spellEnd"/>
            <w:r>
              <w:t xml:space="preserve"> 2 </w:t>
            </w:r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d’exercises</w:t>
            </w:r>
            <w:proofErr w:type="spellEnd"/>
          </w:p>
        </w:tc>
        <w:tc>
          <w:tcPr>
            <w:tcW w:w="1843" w:type="dxa"/>
          </w:tcPr>
          <w:p w:rsidR="00C23B91" w:rsidRDefault="00C23B91" w:rsidP="000350C0">
            <w:pPr>
              <w:jc w:val="center"/>
            </w:pPr>
            <w:r>
              <w:t>9788490490952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r>
              <w:t>Santillana</w:t>
            </w:r>
          </w:p>
        </w:tc>
        <w:tc>
          <w:tcPr>
            <w:tcW w:w="1559" w:type="dxa"/>
          </w:tcPr>
          <w:p w:rsidR="00C23B91" w:rsidRDefault="00C23B91" w:rsidP="00E90239">
            <w:r>
              <w:t>Francés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E90239">
            <w:r>
              <w:t>Valores éticos serie participa</w:t>
            </w:r>
          </w:p>
        </w:tc>
        <w:tc>
          <w:tcPr>
            <w:tcW w:w="1843" w:type="dxa"/>
          </w:tcPr>
          <w:p w:rsidR="00C23B91" w:rsidRDefault="00C23B91" w:rsidP="000350C0">
            <w:pPr>
              <w:jc w:val="center"/>
            </w:pPr>
            <w:r>
              <w:t>9788468028316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r>
              <w:t>Santillana</w:t>
            </w:r>
          </w:p>
        </w:tc>
        <w:tc>
          <w:tcPr>
            <w:tcW w:w="1559" w:type="dxa"/>
          </w:tcPr>
          <w:p w:rsidR="00C23B91" w:rsidRDefault="00C23B91" w:rsidP="00E90239">
            <w:r>
              <w:t>Castellano</w:t>
            </w:r>
          </w:p>
        </w:tc>
      </w:tr>
      <w:tr w:rsidR="00C23B91" w:rsidTr="00C23B91">
        <w:trPr>
          <w:trHeight w:val="266"/>
        </w:trPr>
        <w:tc>
          <w:tcPr>
            <w:tcW w:w="1277" w:type="dxa"/>
          </w:tcPr>
          <w:p w:rsidR="00C23B91" w:rsidRDefault="00C23B91" w:rsidP="00340AF6">
            <w:r>
              <w:t>2º ESO</w:t>
            </w:r>
          </w:p>
        </w:tc>
        <w:tc>
          <w:tcPr>
            <w:tcW w:w="3118" w:type="dxa"/>
          </w:tcPr>
          <w:p w:rsidR="00C23B91" w:rsidRDefault="00C23B91" w:rsidP="00BC505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Robinson</w:t>
            </w:r>
          </w:p>
        </w:tc>
        <w:tc>
          <w:tcPr>
            <w:tcW w:w="1843" w:type="dxa"/>
          </w:tcPr>
          <w:p w:rsidR="00C23B91" w:rsidRDefault="00C23B91" w:rsidP="000350C0">
            <w:pPr>
              <w:jc w:val="center"/>
            </w:pPr>
            <w:r>
              <w:t>9780194639507</w:t>
            </w:r>
          </w:p>
        </w:tc>
        <w:tc>
          <w:tcPr>
            <w:tcW w:w="1276" w:type="dxa"/>
          </w:tcPr>
          <w:p w:rsidR="00C23B91" w:rsidRDefault="00C23B91" w:rsidP="000350C0">
            <w:pPr>
              <w:jc w:val="center"/>
            </w:pPr>
            <w:r>
              <w:t>Oxford</w:t>
            </w:r>
          </w:p>
        </w:tc>
        <w:tc>
          <w:tcPr>
            <w:tcW w:w="1559" w:type="dxa"/>
          </w:tcPr>
          <w:p w:rsidR="00C23B91" w:rsidRDefault="00C23B91" w:rsidP="00E90239">
            <w:r>
              <w:t>Inglés</w:t>
            </w:r>
          </w:p>
        </w:tc>
      </w:tr>
    </w:tbl>
    <w:p w:rsidR="00867253" w:rsidRDefault="00867253" w:rsidP="001524DF">
      <w:pPr>
        <w:ind w:right="-313"/>
      </w:pPr>
    </w:p>
    <w:p w:rsidR="00867253" w:rsidRDefault="00867253" w:rsidP="001524DF">
      <w:pPr>
        <w:ind w:right="-313"/>
      </w:pPr>
    </w:p>
    <w:sectPr w:rsidR="00867253" w:rsidSect="00031FF9">
      <w:headerReference w:type="default" r:id="rId6"/>
      <w:pgSz w:w="11906" w:h="16838"/>
      <w:pgMar w:top="1103" w:right="1701" w:bottom="1417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03" w:rsidRDefault="008E5F03" w:rsidP="006E0ECF">
      <w:pPr>
        <w:spacing w:after="0" w:line="240" w:lineRule="auto"/>
      </w:pPr>
      <w:r>
        <w:separator/>
      </w:r>
    </w:p>
  </w:endnote>
  <w:endnote w:type="continuationSeparator" w:id="1">
    <w:p w:rsidR="008E5F03" w:rsidRDefault="008E5F03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03" w:rsidRDefault="008E5F03" w:rsidP="006E0ECF">
      <w:pPr>
        <w:spacing w:after="0" w:line="240" w:lineRule="auto"/>
      </w:pPr>
      <w:r>
        <w:separator/>
      </w:r>
    </w:p>
  </w:footnote>
  <w:footnote w:type="continuationSeparator" w:id="1">
    <w:p w:rsidR="008E5F03" w:rsidRDefault="008E5F03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03" w:rsidRDefault="008E5F03" w:rsidP="008B76AE">
    <w:pPr>
      <w:pStyle w:val="Encabezado"/>
      <w:tabs>
        <w:tab w:val="clear" w:pos="8504"/>
      </w:tabs>
      <w:ind w:right="-568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6AE">
      <w:t>NIF CENTRO: R4400301J</w:t>
    </w:r>
    <w:r>
      <w:tab/>
    </w:r>
    <w:r w:rsidR="008B76AE">
      <w:t xml:space="preserve">             </w:t>
    </w:r>
    <w:r w:rsidR="00922EB9">
      <w:t>LIBRERÍA Y MATERIAL CURSO  201</w:t>
    </w:r>
    <w:r w:rsidR="00B63264">
      <w:t>8</w:t>
    </w:r>
    <w:r w:rsidR="00922EB9">
      <w:t>-1</w:t>
    </w:r>
    <w:r w:rsidR="00B63264">
      <w:t>9</w:t>
    </w:r>
  </w:p>
  <w:p w:rsidR="008E5F03" w:rsidRDefault="00E4588F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31FF9"/>
    <w:rsid w:val="000350C0"/>
    <w:rsid w:val="00065E73"/>
    <w:rsid w:val="000755FB"/>
    <w:rsid w:val="000B6E63"/>
    <w:rsid w:val="00134523"/>
    <w:rsid w:val="001524DF"/>
    <w:rsid w:val="00196951"/>
    <w:rsid w:val="002C59DE"/>
    <w:rsid w:val="002E1133"/>
    <w:rsid w:val="00340AF6"/>
    <w:rsid w:val="003934AF"/>
    <w:rsid w:val="00454ADF"/>
    <w:rsid w:val="00497ADA"/>
    <w:rsid w:val="00577F1E"/>
    <w:rsid w:val="005D32CC"/>
    <w:rsid w:val="00650725"/>
    <w:rsid w:val="006B0AE2"/>
    <w:rsid w:val="006C2F2B"/>
    <w:rsid w:val="006D595C"/>
    <w:rsid w:val="006E0ECF"/>
    <w:rsid w:val="00722CE5"/>
    <w:rsid w:val="00762385"/>
    <w:rsid w:val="00783C16"/>
    <w:rsid w:val="007D3987"/>
    <w:rsid w:val="00802296"/>
    <w:rsid w:val="00820DCF"/>
    <w:rsid w:val="0082243D"/>
    <w:rsid w:val="008617BD"/>
    <w:rsid w:val="00867253"/>
    <w:rsid w:val="008B552A"/>
    <w:rsid w:val="008B76AE"/>
    <w:rsid w:val="008C4722"/>
    <w:rsid w:val="008E5F03"/>
    <w:rsid w:val="00922EB9"/>
    <w:rsid w:val="009459EB"/>
    <w:rsid w:val="00950FC1"/>
    <w:rsid w:val="009846C4"/>
    <w:rsid w:val="009B095B"/>
    <w:rsid w:val="009F0230"/>
    <w:rsid w:val="00A30A29"/>
    <w:rsid w:val="00A84541"/>
    <w:rsid w:val="00AA6A2F"/>
    <w:rsid w:val="00B63264"/>
    <w:rsid w:val="00B74954"/>
    <w:rsid w:val="00BC5052"/>
    <w:rsid w:val="00C23B91"/>
    <w:rsid w:val="00CF3E0A"/>
    <w:rsid w:val="00CF6C74"/>
    <w:rsid w:val="00DA03A7"/>
    <w:rsid w:val="00DF5FE6"/>
    <w:rsid w:val="00E4588F"/>
    <w:rsid w:val="00E46294"/>
    <w:rsid w:val="00E65D2B"/>
    <w:rsid w:val="00E90239"/>
    <w:rsid w:val="00F02117"/>
    <w:rsid w:val="00F45217"/>
    <w:rsid w:val="00F6672B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2</cp:revision>
  <cp:lastPrinted>2016-04-01T08:34:00Z</cp:lastPrinted>
  <dcterms:created xsi:type="dcterms:W3CDTF">2018-06-12T07:22:00Z</dcterms:created>
  <dcterms:modified xsi:type="dcterms:W3CDTF">2018-06-12T07:22:00Z</dcterms:modified>
</cp:coreProperties>
</file>